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E2" w:rsidRDefault="00B773E2" w:rsidP="00B773E2">
      <w:pPr>
        <w:jc w:val="center"/>
        <w:rPr>
          <w:sz w:val="28"/>
          <w:szCs w:val="28"/>
        </w:rPr>
      </w:pPr>
    </w:p>
    <w:p w:rsidR="00B773E2" w:rsidRDefault="00B773E2" w:rsidP="00B773E2">
      <w:pPr>
        <w:jc w:val="center"/>
        <w:rPr>
          <w:sz w:val="28"/>
          <w:szCs w:val="28"/>
        </w:rPr>
      </w:pPr>
      <w:r w:rsidRPr="00CA212F">
        <w:rPr>
          <w:sz w:val="28"/>
          <w:szCs w:val="28"/>
        </w:rPr>
        <w:t>REPUBLIQUE FRANCAISE</w:t>
      </w:r>
    </w:p>
    <w:p w:rsidR="00B773E2" w:rsidRPr="005151F1" w:rsidRDefault="00B773E2" w:rsidP="00B773E2">
      <w:pPr>
        <w:spacing w:line="360" w:lineRule="auto"/>
        <w:jc w:val="center"/>
      </w:pPr>
      <w:r w:rsidRPr="005151F1">
        <w:t>___________________________________________________________________</w:t>
      </w:r>
    </w:p>
    <w:p w:rsidR="00B773E2" w:rsidRPr="00CA212F" w:rsidRDefault="00B773E2" w:rsidP="00B773E2">
      <w:pPr>
        <w:jc w:val="center"/>
        <w:rPr>
          <w:sz w:val="36"/>
          <w:szCs w:val="36"/>
        </w:rPr>
      </w:pPr>
      <w:r w:rsidRPr="00CA212F">
        <w:rPr>
          <w:sz w:val="36"/>
          <w:szCs w:val="36"/>
        </w:rPr>
        <w:t>REUNION</w:t>
      </w:r>
    </w:p>
    <w:p w:rsidR="00B773E2" w:rsidRPr="00CA212F" w:rsidRDefault="00B773E2" w:rsidP="00B773E2">
      <w:pPr>
        <w:jc w:val="center"/>
        <w:rPr>
          <w:sz w:val="36"/>
          <w:szCs w:val="36"/>
        </w:rPr>
      </w:pPr>
      <w:r w:rsidRPr="00CA212F">
        <w:rPr>
          <w:sz w:val="36"/>
          <w:szCs w:val="36"/>
        </w:rPr>
        <w:t>DU</w:t>
      </w:r>
    </w:p>
    <w:p w:rsidR="00B773E2" w:rsidRPr="00CA212F" w:rsidRDefault="00B773E2" w:rsidP="00B773E2">
      <w:pPr>
        <w:jc w:val="center"/>
        <w:rPr>
          <w:sz w:val="36"/>
          <w:szCs w:val="36"/>
        </w:rPr>
      </w:pPr>
      <w:r w:rsidRPr="00CA212F">
        <w:rPr>
          <w:sz w:val="36"/>
          <w:szCs w:val="36"/>
        </w:rPr>
        <w:t>CONSEIL MUNICIPAL</w:t>
      </w:r>
    </w:p>
    <w:p w:rsidR="00B773E2" w:rsidRDefault="00B773E2" w:rsidP="00B773E2">
      <w:pPr>
        <w:jc w:val="center"/>
        <w:rPr>
          <w:b w:val="0"/>
          <w:bCs w:val="0"/>
          <w:sz w:val="16"/>
          <w:szCs w:val="16"/>
        </w:rPr>
      </w:pPr>
      <w:r w:rsidRPr="00CA212F">
        <w:rPr>
          <w:b w:val="0"/>
          <w:bCs w:val="0"/>
          <w:sz w:val="16"/>
          <w:szCs w:val="16"/>
        </w:rPr>
        <w:t>(Art. 22 du Code d’Administration communale)</w:t>
      </w:r>
    </w:p>
    <w:p w:rsidR="00B773E2" w:rsidRDefault="00B773E2" w:rsidP="00B773E2">
      <w:pPr>
        <w:jc w:val="center"/>
        <w:rPr>
          <w:b w:val="0"/>
          <w:bCs w:val="0"/>
          <w:sz w:val="16"/>
          <w:szCs w:val="16"/>
        </w:rPr>
      </w:pPr>
    </w:p>
    <w:p w:rsidR="00B773E2" w:rsidRDefault="00B773E2" w:rsidP="00B773E2">
      <w:pPr>
        <w:jc w:val="center"/>
        <w:rPr>
          <w:b w:val="0"/>
          <w:bCs w:val="0"/>
          <w:sz w:val="16"/>
          <w:szCs w:val="16"/>
        </w:rPr>
      </w:pPr>
    </w:p>
    <w:p w:rsidR="00B773E2" w:rsidRDefault="00B773E2" w:rsidP="00B773E2">
      <w:pPr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_______________________</w:t>
      </w:r>
    </w:p>
    <w:p w:rsidR="00B773E2" w:rsidRDefault="00B773E2" w:rsidP="00B773E2"/>
    <w:p w:rsidR="00B773E2" w:rsidRDefault="00B773E2" w:rsidP="00B773E2"/>
    <w:p w:rsidR="00B773E2" w:rsidRDefault="00B773E2" w:rsidP="00B773E2">
      <w:pPr>
        <w:rPr>
          <w:rFonts w:ascii="Century" w:hAnsi="Century"/>
          <w:sz w:val="22"/>
          <w:szCs w:val="22"/>
        </w:rPr>
      </w:pPr>
      <w:r w:rsidRPr="005151F1">
        <w:rPr>
          <w:rFonts w:ascii="Century" w:hAnsi="Century"/>
          <w:b w:val="0"/>
          <w:bCs w:val="0"/>
          <w:sz w:val="22"/>
          <w:szCs w:val="22"/>
        </w:rPr>
        <w:t>Le Conseil Municipal de la commune de</w:t>
      </w:r>
      <w:r w:rsidRPr="005151F1">
        <w:rPr>
          <w:rFonts w:ascii="Century" w:hAnsi="Century"/>
          <w:sz w:val="22"/>
          <w:szCs w:val="22"/>
        </w:rPr>
        <w:t xml:space="preserve"> SAINT HILAIRE LEZ CAMBRAI </w:t>
      </w:r>
      <w:r w:rsidRPr="005151F1">
        <w:rPr>
          <w:rFonts w:ascii="Century" w:hAnsi="Century"/>
          <w:b w:val="0"/>
          <w:bCs w:val="0"/>
          <w:sz w:val="22"/>
          <w:szCs w:val="22"/>
        </w:rPr>
        <w:t>se</w:t>
      </w:r>
      <w:r w:rsidRPr="005151F1">
        <w:rPr>
          <w:rFonts w:ascii="Century" w:hAnsi="Century"/>
          <w:sz w:val="22"/>
          <w:szCs w:val="22"/>
        </w:rPr>
        <w:t xml:space="preserve"> </w:t>
      </w:r>
      <w:r w:rsidRPr="005151F1">
        <w:rPr>
          <w:rFonts w:ascii="Century" w:hAnsi="Century"/>
          <w:b w:val="0"/>
          <w:bCs w:val="0"/>
          <w:sz w:val="22"/>
          <w:szCs w:val="22"/>
        </w:rPr>
        <w:t>réunira, en séance</w:t>
      </w:r>
      <w:r w:rsidRPr="005151F1">
        <w:rPr>
          <w:rFonts w:ascii="Century" w:hAnsi="Century"/>
          <w:sz w:val="22"/>
          <w:szCs w:val="22"/>
        </w:rPr>
        <w:t xml:space="preserve"> ORDINAIRE</w:t>
      </w:r>
      <w:r>
        <w:rPr>
          <w:rFonts w:ascii="Century" w:hAnsi="Century"/>
          <w:sz w:val="22"/>
          <w:szCs w:val="22"/>
        </w:rPr>
        <w:t xml:space="preserve"> à la Mairie</w:t>
      </w:r>
      <w:r w:rsidRPr="005151F1">
        <w:rPr>
          <w:rFonts w:ascii="Century" w:hAnsi="Century"/>
          <w:sz w:val="22"/>
          <w:szCs w:val="22"/>
        </w:rPr>
        <w:t xml:space="preserve"> </w:t>
      </w:r>
      <w:r w:rsidRPr="005151F1">
        <w:rPr>
          <w:rFonts w:ascii="Century" w:hAnsi="Century"/>
          <w:b w:val="0"/>
          <w:bCs w:val="0"/>
          <w:sz w:val="22"/>
          <w:szCs w:val="22"/>
        </w:rPr>
        <w:t>le</w:t>
      </w:r>
      <w:r w:rsidRPr="005151F1">
        <w:rPr>
          <w:rFonts w:ascii="Century" w:hAnsi="Century"/>
          <w:sz w:val="22"/>
          <w:szCs w:val="22"/>
        </w:rPr>
        <w:t xml:space="preserve"> </w:t>
      </w:r>
      <w:r>
        <w:rPr>
          <w:rFonts w:ascii="Century" w:hAnsi="Century"/>
          <w:sz w:val="22"/>
          <w:szCs w:val="22"/>
        </w:rPr>
        <w:t>JEUDI 25 SEPTEMBRE 2014</w:t>
      </w:r>
      <w:r w:rsidRPr="005151F1">
        <w:rPr>
          <w:rFonts w:ascii="Century" w:hAnsi="Century"/>
          <w:sz w:val="22"/>
          <w:szCs w:val="22"/>
        </w:rPr>
        <w:t xml:space="preserve"> </w:t>
      </w:r>
      <w:r w:rsidRPr="005151F1">
        <w:rPr>
          <w:rFonts w:ascii="Century" w:hAnsi="Century"/>
          <w:b w:val="0"/>
          <w:bCs w:val="0"/>
          <w:sz w:val="22"/>
          <w:szCs w:val="22"/>
        </w:rPr>
        <w:t>à</w:t>
      </w:r>
      <w:r w:rsidRPr="005151F1">
        <w:rPr>
          <w:rFonts w:ascii="Century" w:hAnsi="Century"/>
          <w:sz w:val="22"/>
          <w:szCs w:val="22"/>
        </w:rPr>
        <w:t xml:space="preserve"> </w:t>
      </w:r>
      <w:r w:rsidRPr="00C553EA">
        <w:rPr>
          <w:rFonts w:ascii="Century" w:hAnsi="Century"/>
          <w:sz w:val="22"/>
          <w:szCs w:val="22"/>
          <w:u w:val="single"/>
        </w:rPr>
        <w:t xml:space="preserve">19 heures </w:t>
      </w:r>
      <w:r>
        <w:rPr>
          <w:rFonts w:ascii="Century" w:hAnsi="Century"/>
          <w:sz w:val="22"/>
          <w:szCs w:val="22"/>
          <w:u w:val="single"/>
        </w:rPr>
        <w:t>00</w:t>
      </w:r>
      <w:r w:rsidRPr="005151F1">
        <w:rPr>
          <w:rFonts w:ascii="Century" w:hAnsi="Century"/>
          <w:sz w:val="22"/>
          <w:szCs w:val="22"/>
        </w:rPr>
        <w:t>.</w:t>
      </w:r>
    </w:p>
    <w:p w:rsidR="00B773E2" w:rsidRPr="005151F1" w:rsidRDefault="00B773E2" w:rsidP="00B773E2">
      <w:pPr>
        <w:rPr>
          <w:rFonts w:ascii="Century" w:hAnsi="Century"/>
          <w:sz w:val="22"/>
          <w:szCs w:val="22"/>
        </w:rPr>
      </w:pPr>
    </w:p>
    <w:p w:rsidR="00B773E2" w:rsidRPr="005151F1" w:rsidRDefault="00B773E2" w:rsidP="00B773E2">
      <w:pPr>
        <w:rPr>
          <w:sz w:val="22"/>
          <w:szCs w:val="22"/>
        </w:rPr>
      </w:pPr>
    </w:p>
    <w:p w:rsidR="00B773E2" w:rsidRDefault="00B773E2" w:rsidP="00B773E2">
      <w:pPr>
        <w:jc w:val="center"/>
        <w:rPr>
          <w:sz w:val="28"/>
          <w:szCs w:val="28"/>
        </w:rPr>
      </w:pPr>
      <w:r w:rsidRPr="00CA212F">
        <w:rPr>
          <w:sz w:val="28"/>
          <w:szCs w:val="28"/>
        </w:rPr>
        <w:t>ORDRE DU JOUR</w:t>
      </w:r>
    </w:p>
    <w:p w:rsidR="00B773E2" w:rsidRDefault="00B773E2" w:rsidP="00B773E2">
      <w:pPr>
        <w:rPr>
          <w:sz w:val="28"/>
          <w:szCs w:val="28"/>
        </w:rPr>
      </w:pPr>
    </w:p>
    <w:p w:rsidR="00B773E2" w:rsidRDefault="00B773E2" w:rsidP="00B773E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B773E2">
        <w:rPr>
          <w:sz w:val="22"/>
          <w:szCs w:val="22"/>
        </w:rPr>
        <w:t>PRESENTATION DES DIFFERENTES ACTIONS DU PROGRAMME BOREAL (Baisse des Ordures Résiduelles par l’Action Locale)</w:t>
      </w:r>
      <w:r>
        <w:rPr>
          <w:sz w:val="22"/>
          <w:szCs w:val="22"/>
        </w:rPr>
        <w:t xml:space="preserve"> </w:t>
      </w:r>
      <w:r w:rsidRPr="00B773E2">
        <w:rPr>
          <w:sz w:val="22"/>
          <w:szCs w:val="22"/>
        </w:rPr>
        <w:t>;</w:t>
      </w:r>
    </w:p>
    <w:p w:rsidR="00B773E2" w:rsidRDefault="00B773E2" w:rsidP="00B773E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PEDIBUS – EXONERATION DES PENALITES DE RETARD POUR DEPASSEMENT DU DELAI D’EXECUTION A L’ENTREPRISE LECLERCQ TP ;</w:t>
      </w:r>
    </w:p>
    <w:p w:rsidR="00B773E2" w:rsidRDefault="00B773E2" w:rsidP="00B773E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TRAVAUX FOYER RURAL – LANCEMENT CONSULTATION ARCHITECTES ;</w:t>
      </w:r>
    </w:p>
    <w:p w:rsidR="00B773E2" w:rsidRDefault="00B773E2" w:rsidP="00B773E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DECISION MODIFICATIVE ;</w:t>
      </w:r>
    </w:p>
    <w:p w:rsidR="00B773E2" w:rsidRDefault="00B773E2" w:rsidP="00B773E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AQUISITION T</w:t>
      </w:r>
      <w:r w:rsidR="00082EEF">
        <w:rPr>
          <w:sz w:val="22"/>
          <w:szCs w:val="22"/>
        </w:rPr>
        <w:t>ERRAIN</w:t>
      </w:r>
      <w:r>
        <w:rPr>
          <w:sz w:val="22"/>
          <w:szCs w:val="22"/>
        </w:rPr>
        <w:t xml:space="preserve"> 3 RUE F. MITTERRAND – MODIFICATION ; </w:t>
      </w:r>
    </w:p>
    <w:p w:rsidR="00B773E2" w:rsidRDefault="00B773E2" w:rsidP="00B773E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REVALORISATION DE LA TAXE D’AMENAGEMENT ; </w:t>
      </w:r>
    </w:p>
    <w:p w:rsidR="00434807" w:rsidRDefault="00434807" w:rsidP="00B773E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CREATION REGIE : ENCAISSEMENT PAR PRELEVEMENT CANTINE GARDERIE </w:t>
      </w:r>
      <w:bookmarkStart w:id="0" w:name="_GoBack"/>
      <w:bookmarkEnd w:id="0"/>
      <w:r>
        <w:rPr>
          <w:sz w:val="22"/>
          <w:szCs w:val="22"/>
        </w:rPr>
        <w:t>TAP ;</w:t>
      </w:r>
    </w:p>
    <w:p w:rsidR="00B773E2" w:rsidRDefault="00B773E2" w:rsidP="00B773E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ALSH PETITES VACANCES – TARIFS ; </w:t>
      </w:r>
    </w:p>
    <w:p w:rsidR="00B773E2" w:rsidRDefault="00B773E2" w:rsidP="00B773E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ALSH PETITES VACANCES – RECRUTEMENT ANIMATEURS ;</w:t>
      </w:r>
    </w:p>
    <w:p w:rsidR="00B773E2" w:rsidRDefault="00E93200" w:rsidP="00B773E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DEMANDE DE SUBVENTION EXCEPTIONNELLE ;</w:t>
      </w:r>
    </w:p>
    <w:p w:rsidR="00E93200" w:rsidRDefault="00E93200" w:rsidP="00B773E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AUDIT – AUTORISATION DE SIGNATURE CONVENTION ;</w:t>
      </w:r>
    </w:p>
    <w:p w:rsidR="00E93200" w:rsidRDefault="00E93200" w:rsidP="00B773E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ADHESION AU GROUPEMENT DE COMMANDES DU SIDEC POUR LE GAZ ;</w:t>
      </w:r>
    </w:p>
    <w:p w:rsidR="00434807" w:rsidRDefault="00434807" w:rsidP="00434807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PROJET EOLIEN – AUTORISATION DE SIGNATURE CONVENTION ;</w:t>
      </w:r>
    </w:p>
    <w:p w:rsidR="00E93200" w:rsidRDefault="00E93200" w:rsidP="00B773E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ADHESION DE NOUVELLES COMMUNAUTES DE COMMUNES AU SIDEN-SIAN ; </w:t>
      </w:r>
    </w:p>
    <w:p w:rsidR="00E93200" w:rsidRDefault="00E93200" w:rsidP="00B773E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CDG59 – CONVENTION D’ADH</w:t>
      </w:r>
      <w:r w:rsidR="00082EEF">
        <w:rPr>
          <w:sz w:val="22"/>
          <w:szCs w:val="22"/>
        </w:rPr>
        <w:t>E</w:t>
      </w:r>
      <w:r>
        <w:rPr>
          <w:sz w:val="22"/>
          <w:szCs w:val="22"/>
        </w:rPr>
        <w:t>SION AU GROUPEMENT DE COMMANDES ;</w:t>
      </w:r>
    </w:p>
    <w:p w:rsidR="00E93200" w:rsidRDefault="00E93200" w:rsidP="00B773E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ADHESION AU PARTENARIAT CDG 59 – CHRU DE LILLE ;</w:t>
      </w:r>
    </w:p>
    <w:p w:rsidR="00082EEF" w:rsidRDefault="00082EEF" w:rsidP="00B773E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MOTION DE SOUTIEN A L’ACTION DE L’AMF ;</w:t>
      </w:r>
    </w:p>
    <w:p w:rsidR="00B773E2" w:rsidRPr="00B773E2" w:rsidRDefault="00B773E2" w:rsidP="00B773E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B773E2">
        <w:rPr>
          <w:sz w:val="22"/>
          <w:szCs w:val="22"/>
        </w:rPr>
        <w:t xml:space="preserve"> QUESTIONS DIVERSES.</w:t>
      </w:r>
    </w:p>
    <w:p w:rsidR="00B773E2" w:rsidRPr="005151F1" w:rsidRDefault="00B773E2" w:rsidP="00B773E2">
      <w:pPr>
        <w:rPr>
          <w:rFonts w:ascii="Century" w:hAnsi="Century"/>
          <w:b w:val="0"/>
          <w:bCs w:val="0"/>
          <w:sz w:val="22"/>
          <w:szCs w:val="22"/>
        </w:rPr>
      </w:pPr>
      <w:r w:rsidRPr="005151F1">
        <w:rPr>
          <w:b w:val="0"/>
          <w:bCs w:val="0"/>
          <w:sz w:val="22"/>
          <w:szCs w:val="22"/>
        </w:rPr>
        <w:t>.</w:t>
      </w:r>
      <w:r w:rsidRPr="005151F1">
        <w:rPr>
          <w:b w:val="0"/>
          <w:bCs w:val="0"/>
          <w:sz w:val="22"/>
          <w:szCs w:val="22"/>
        </w:rPr>
        <w:tab/>
      </w:r>
      <w:r w:rsidRPr="005151F1">
        <w:rPr>
          <w:b w:val="0"/>
          <w:bCs w:val="0"/>
          <w:sz w:val="22"/>
          <w:szCs w:val="22"/>
        </w:rPr>
        <w:tab/>
      </w:r>
      <w:r w:rsidRPr="005151F1">
        <w:rPr>
          <w:b w:val="0"/>
          <w:bCs w:val="0"/>
          <w:sz w:val="22"/>
          <w:szCs w:val="22"/>
        </w:rPr>
        <w:tab/>
      </w:r>
      <w:r w:rsidRPr="005151F1">
        <w:rPr>
          <w:b w:val="0"/>
          <w:bCs w:val="0"/>
          <w:sz w:val="22"/>
          <w:szCs w:val="22"/>
        </w:rPr>
        <w:tab/>
      </w:r>
      <w:r w:rsidRPr="005151F1">
        <w:rPr>
          <w:b w:val="0"/>
          <w:bCs w:val="0"/>
          <w:sz w:val="22"/>
          <w:szCs w:val="22"/>
        </w:rPr>
        <w:tab/>
      </w:r>
      <w:r w:rsidRPr="005151F1">
        <w:rPr>
          <w:b w:val="0"/>
          <w:bCs w:val="0"/>
          <w:sz w:val="22"/>
          <w:szCs w:val="22"/>
        </w:rPr>
        <w:tab/>
      </w:r>
      <w:r w:rsidRPr="005151F1">
        <w:rPr>
          <w:b w:val="0"/>
          <w:bCs w:val="0"/>
          <w:sz w:val="22"/>
          <w:szCs w:val="22"/>
        </w:rPr>
        <w:tab/>
      </w:r>
      <w:r w:rsidRPr="005151F1">
        <w:rPr>
          <w:rFonts w:ascii="Century" w:hAnsi="Century"/>
          <w:b w:val="0"/>
          <w:bCs w:val="0"/>
          <w:sz w:val="22"/>
          <w:szCs w:val="22"/>
        </w:rPr>
        <w:t xml:space="preserve">Fait à SAINT HILAIRE LEZ CAMBRAI </w:t>
      </w:r>
    </w:p>
    <w:p w:rsidR="00B773E2" w:rsidRPr="005151F1" w:rsidRDefault="00B773E2" w:rsidP="00B773E2">
      <w:pPr>
        <w:ind w:left="4248" w:firstLine="708"/>
        <w:rPr>
          <w:rFonts w:ascii="Century" w:hAnsi="Century"/>
          <w:b w:val="0"/>
          <w:bCs w:val="0"/>
          <w:sz w:val="22"/>
          <w:szCs w:val="22"/>
        </w:rPr>
      </w:pPr>
      <w:r w:rsidRPr="005151F1">
        <w:rPr>
          <w:rFonts w:ascii="Century" w:hAnsi="Century"/>
          <w:b w:val="0"/>
          <w:bCs w:val="0"/>
          <w:sz w:val="22"/>
          <w:szCs w:val="22"/>
        </w:rPr>
        <w:t xml:space="preserve">Le </w:t>
      </w:r>
      <w:r w:rsidR="00E93200">
        <w:rPr>
          <w:rFonts w:ascii="Century" w:hAnsi="Century"/>
          <w:b w:val="0"/>
          <w:bCs w:val="0"/>
          <w:sz w:val="22"/>
          <w:szCs w:val="22"/>
        </w:rPr>
        <w:t>19 septembre</w:t>
      </w:r>
      <w:r>
        <w:rPr>
          <w:rFonts w:ascii="Century" w:hAnsi="Century"/>
          <w:b w:val="0"/>
          <w:bCs w:val="0"/>
          <w:sz w:val="22"/>
          <w:szCs w:val="22"/>
        </w:rPr>
        <w:t xml:space="preserve"> 2014 </w:t>
      </w:r>
      <w:r w:rsidRPr="005151F1">
        <w:rPr>
          <w:rFonts w:ascii="Century" w:hAnsi="Century"/>
          <w:b w:val="0"/>
          <w:bCs w:val="0"/>
          <w:sz w:val="22"/>
          <w:szCs w:val="22"/>
        </w:rPr>
        <w:t xml:space="preserve"> </w:t>
      </w:r>
    </w:p>
    <w:p w:rsidR="00B773E2" w:rsidRPr="005151F1" w:rsidRDefault="00B773E2" w:rsidP="00B773E2">
      <w:pPr>
        <w:ind w:left="4956"/>
        <w:rPr>
          <w:rFonts w:ascii="Century" w:hAnsi="Century"/>
          <w:b w:val="0"/>
          <w:bCs w:val="0"/>
          <w:sz w:val="22"/>
          <w:szCs w:val="22"/>
        </w:rPr>
      </w:pPr>
      <w:r w:rsidRPr="005151F1">
        <w:rPr>
          <w:rFonts w:ascii="Century" w:hAnsi="Century"/>
          <w:b w:val="0"/>
          <w:bCs w:val="0"/>
          <w:sz w:val="22"/>
          <w:szCs w:val="22"/>
        </w:rPr>
        <w:t>Le Maire,</w:t>
      </w:r>
    </w:p>
    <w:p w:rsidR="00B773E2" w:rsidRPr="00963733" w:rsidRDefault="00B773E2" w:rsidP="00B773E2">
      <w:pPr>
        <w:ind w:left="4248" w:firstLine="708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M.DEFAUX</w:t>
      </w:r>
    </w:p>
    <w:p w:rsidR="00B773E2" w:rsidRPr="00100AF0" w:rsidRDefault="00100AF0" w:rsidP="00B773E2">
      <w:pPr>
        <w:rPr>
          <w:bCs w:val="0"/>
          <w:i/>
          <w:sz w:val="20"/>
          <w:u w:val="single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100AF0">
        <w:rPr>
          <w:bCs w:val="0"/>
          <w:i/>
          <w:sz w:val="20"/>
          <w:u w:val="single"/>
        </w:rPr>
        <w:t>Original signé</w:t>
      </w:r>
    </w:p>
    <w:p w:rsidR="00B773E2" w:rsidRPr="00963733" w:rsidRDefault="00B773E2" w:rsidP="00B773E2">
      <w:r>
        <w:rPr>
          <w:noProof/>
        </w:rPr>
        <w:drawing>
          <wp:inline distT="0" distB="0" distL="0" distR="0" wp14:anchorId="036610D1" wp14:editId="7D9FDEFD">
            <wp:extent cx="228600" cy="209550"/>
            <wp:effectExtent l="0" t="0" r="0" b="0"/>
            <wp:docPr id="1" name="Image 1" descr="MCBS0043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BS00439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733">
        <w:t>--------------------------------------------------------------------------------</w:t>
      </w:r>
      <w:r>
        <w:t>-----------------------------</w:t>
      </w:r>
    </w:p>
    <w:p w:rsidR="00B773E2" w:rsidRPr="00963733" w:rsidRDefault="00B773E2" w:rsidP="00B773E2">
      <w:r w:rsidRPr="00963733">
        <w:t>POUVOIR</w:t>
      </w:r>
    </w:p>
    <w:p w:rsidR="00B773E2" w:rsidRPr="00963733" w:rsidRDefault="00B773E2" w:rsidP="00B773E2">
      <w:r w:rsidRPr="00963733">
        <w:t>Je soussigné -------------------------------------------------------------------------------</w:t>
      </w:r>
      <w:r>
        <w:t>--------------</w:t>
      </w:r>
    </w:p>
    <w:p w:rsidR="00B773E2" w:rsidRPr="00963733" w:rsidRDefault="00B773E2" w:rsidP="00B773E2">
      <w:r w:rsidRPr="00963733">
        <w:t>Donne pourvoir à----------------------------------------------------------------------</w:t>
      </w:r>
      <w:r>
        <w:t>------------------</w:t>
      </w:r>
    </w:p>
    <w:p w:rsidR="00B773E2" w:rsidRPr="00963733" w:rsidRDefault="00B773E2" w:rsidP="00B773E2">
      <w:r w:rsidRPr="00963733">
        <w:t xml:space="preserve">- de me représenter à la réunion du Conseil Municipal </w:t>
      </w:r>
    </w:p>
    <w:p w:rsidR="00B773E2" w:rsidRPr="00963733" w:rsidRDefault="00B773E2" w:rsidP="00B773E2">
      <w:r w:rsidRPr="00963733">
        <w:t xml:space="preserve">   Convoqué pour le </w:t>
      </w:r>
    </w:p>
    <w:p w:rsidR="00B773E2" w:rsidRPr="00963733" w:rsidRDefault="00B773E2" w:rsidP="00B773E2">
      <w:r w:rsidRPr="00963733">
        <w:t>- de prendre part à toutes les délibérations</w:t>
      </w:r>
    </w:p>
    <w:p w:rsidR="00B773E2" w:rsidRPr="00963733" w:rsidRDefault="00B773E2" w:rsidP="00B773E2">
      <w:r w:rsidRPr="00963733">
        <w:t>- d’émettre tous votes et signer tous documents.</w:t>
      </w:r>
    </w:p>
    <w:p w:rsidR="00B773E2" w:rsidRPr="00963733" w:rsidRDefault="00B773E2" w:rsidP="00B773E2">
      <w:r w:rsidRPr="00963733">
        <w:t>Le présent pouvoir conservant ses effets pour tout autre jour suivant auquel cette réunion serait reportée pour une cause quelconque.</w:t>
      </w:r>
    </w:p>
    <w:p w:rsidR="0066499E" w:rsidRDefault="00B773E2">
      <w:r w:rsidRPr="00963733">
        <w:t xml:space="preserve">                                                                        Fait à Saint Hilaire lez Cambrai, le </w:t>
      </w:r>
    </w:p>
    <w:sectPr w:rsidR="0066499E" w:rsidSect="001757AD">
      <w:pgSz w:w="11906" w:h="16838"/>
      <w:pgMar w:top="360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031"/>
    <w:multiLevelType w:val="hybridMultilevel"/>
    <w:tmpl w:val="2D94FCDE"/>
    <w:lvl w:ilvl="0" w:tplc="22D47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E2"/>
    <w:rsid w:val="00082EEF"/>
    <w:rsid w:val="00100AF0"/>
    <w:rsid w:val="00434807"/>
    <w:rsid w:val="0066499E"/>
    <w:rsid w:val="00B773E2"/>
    <w:rsid w:val="00E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E2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73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73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3E2"/>
    <w:rPr>
      <w:rFonts w:ascii="Tahoma" w:eastAsia="Times New Roman" w:hAnsi="Tahoma" w:cs="Tahoma"/>
      <w:b/>
      <w:bCs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E2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73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73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3E2"/>
    <w:rPr>
      <w:rFonts w:ascii="Tahoma" w:eastAsia="Times New Roman" w:hAnsi="Tahoma" w:cs="Tahoma"/>
      <w:b/>
      <w:bCs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373D-9F85-47A0-9C7F-3777A1D3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Marie-Hélène</dc:creator>
  <cp:lastModifiedBy>Fabrice</cp:lastModifiedBy>
  <cp:revision>2</cp:revision>
  <cp:lastPrinted>2014-09-19T13:29:00Z</cp:lastPrinted>
  <dcterms:created xsi:type="dcterms:W3CDTF">2014-09-29T14:44:00Z</dcterms:created>
  <dcterms:modified xsi:type="dcterms:W3CDTF">2014-09-29T14:44:00Z</dcterms:modified>
</cp:coreProperties>
</file>